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7729"/>
      </w:tblGrid>
      <w:tr w:rsidR="00DA7DA4" w:rsidRPr="00992C7E" w14:paraId="7AFD69A4" w14:textId="77777777" w:rsidTr="00DA7DA4">
        <w:trPr>
          <w:tblHeader/>
        </w:trPr>
        <w:tc>
          <w:tcPr>
            <w:tcW w:w="1621" w:type="dxa"/>
          </w:tcPr>
          <w:p w14:paraId="579ED94A" w14:textId="77777777" w:rsidR="00DA7DA4" w:rsidRPr="00992C7E" w:rsidRDefault="00DA7DA4" w:rsidP="00190D91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992C7E">
              <w:rPr>
                <w:b/>
                <w:lang w:val="ro-RO"/>
              </w:rPr>
              <w:t>Obiectiv de lucrări</w:t>
            </w:r>
          </w:p>
        </w:tc>
        <w:tc>
          <w:tcPr>
            <w:tcW w:w="7729" w:type="dxa"/>
          </w:tcPr>
          <w:p w14:paraId="0402D04A" w14:textId="580C40EC" w:rsidR="00DA7DA4" w:rsidRPr="00992C7E" w:rsidRDefault="00A034B8" w:rsidP="00190D91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Istoricul amplasamentelor pentru lucrările de termie din Sectorul 4</w:t>
            </w:r>
          </w:p>
        </w:tc>
      </w:tr>
      <w:tr w:rsidR="00DA7DA4" w:rsidRPr="00992C7E" w14:paraId="6B92697A" w14:textId="77777777" w:rsidTr="00DA7DA4">
        <w:tc>
          <w:tcPr>
            <w:tcW w:w="1621" w:type="dxa"/>
          </w:tcPr>
          <w:p w14:paraId="4448DF85" w14:textId="77777777" w:rsidR="00DA7DA4" w:rsidRDefault="00DA7DA4" w:rsidP="00DA7DA4">
            <w:pPr>
              <w:spacing w:after="0" w:line="240" w:lineRule="auto"/>
              <w:jc w:val="both"/>
              <w:rPr>
                <w:lang w:val="ro-RO"/>
              </w:rPr>
            </w:pPr>
            <w:r w:rsidRPr="00992C7E">
              <w:rPr>
                <w:lang w:val="ro-RO"/>
              </w:rPr>
              <w:t>Obiectivul 22</w:t>
            </w:r>
          </w:p>
          <w:p w14:paraId="0936CCF5" w14:textId="4C9665B2" w:rsidR="00BC5B2C" w:rsidRPr="00BC5B2C" w:rsidRDefault="00BC5B2C" w:rsidP="00DA7DA4">
            <w:pPr>
              <w:spacing w:after="0" w:line="240" w:lineRule="auto"/>
              <w:jc w:val="both"/>
              <w:rPr>
                <w:i/>
                <w:iCs/>
                <w:lang w:val="ro-RO"/>
              </w:rPr>
            </w:pPr>
            <w:r w:rsidRPr="00BC5B2C">
              <w:rPr>
                <w:i/>
                <w:iCs/>
                <w:lang w:val="ro-RO"/>
              </w:rPr>
              <w:t>(Piața Eroii Revoluției – Parcul Tineretului – Sala Polivalentă)</w:t>
            </w:r>
          </w:p>
        </w:tc>
        <w:tc>
          <w:tcPr>
            <w:tcW w:w="7729" w:type="dxa"/>
          </w:tcPr>
          <w:p w14:paraId="42F3E220" w14:textId="1BC196BB" w:rsidR="00DA7DA4" w:rsidRDefault="00BC5B2C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Primăria Capitalei a</w:t>
            </w:r>
            <w:r w:rsidR="00DA7DA4">
              <w:rPr>
                <w:lang w:val="ro-RO"/>
              </w:rPr>
              <w:t xml:space="preserve"> predat</w:t>
            </w:r>
            <w:r>
              <w:rPr>
                <w:lang w:val="ro-RO"/>
              </w:rPr>
              <w:t xml:space="preserve"> constructorului</w:t>
            </w:r>
            <w:r w:rsidR="00DA7DA4">
              <w:rPr>
                <w:lang w:val="ro-RO"/>
              </w:rPr>
              <w:t xml:space="preserve"> amplasamentul </w:t>
            </w:r>
            <w:r w:rsidR="00DA7DA4">
              <w:rPr>
                <w:lang w:val="ro-RO"/>
              </w:rPr>
              <w:t>subteran (conductele) pe</w:t>
            </w:r>
            <w:r w:rsidR="00DA7DA4">
              <w:rPr>
                <w:lang w:val="ro-RO"/>
              </w:rPr>
              <w:t xml:space="preserve"> 07.12.2023</w:t>
            </w:r>
            <w:r w:rsidR="00DA7DA4">
              <w:rPr>
                <w:lang w:val="ro-RO"/>
              </w:rPr>
              <w:t>. R</w:t>
            </w:r>
            <w:r w:rsidR="00DA7DA4">
              <w:rPr>
                <w:lang w:val="ro-RO"/>
              </w:rPr>
              <w:t>eprezentan</w:t>
            </w:r>
            <w:r w:rsidR="00DA7DA4">
              <w:rPr>
                <w:lang w:val="ro-RO"/>
              </w:rPr>
              <w:t>ț</w:t>
            </w:r>
            <w:r w:rsidR="00DA7DA4">
              <w:rPr>
                <w:lang w:val="ro-RO"/>
              </w:rPr>
              <w:t>ii P</w:t>
            </w:r>
            <w:r w:rsidR="00DA7DA4">
              <w:rPr>
                <w:lang w:val="ro-RO"/>
              </w:rPr>
              <w:t>rimăriei Sectorului 4</w:t>
            </w:r>
            <w:r w:rsidR="00DA7DA4">
              <w:rPr>
                <w:lang w:val="ro-RO"/>
              </w:rPr>
              <w:t xml:space="preserve">  au venit la </w:t>
            </w:r>
            <w:r w:rsidR="00DA7DA4">
              <w:rPr>
                <w:lang w:val="ro-RO"/>
              </w:rPr>
              <w:t>această procedură</w:t>
            </w:r>
            <w:r>
              <w:rPr>
                <w:lang w:val="ro-RO"/>
              </w:rPr>
              <w:t xml:space="preserve">, </w:t>
            </w:r>
            <w:r w:rsidR="00DA7DA4">
              <w:rPr>
                <w:lang w:val="ro-RO"/>
              </w:rPr>
              <w:t>au semnat c</w:t>
            </w:r>
            <w:r w:rsidR="00DA7DA4">
              <w:rPr>
                <w:lang w:val="ro-RO"/>
              </w:rPr>
              <w:t>ă</w:t>
            </w:r>
            <w:r w:rsidR="00DA7DA4">
              <w:rPr>
                <w:lang w:val="ro-RO"/>
              </w:rPr>
              <w:t xml:space="preserve"> nu sunt de acord cu </w:t>
            </w:r>
            <w:r w:rsidR="00DA7DA4">
              <w:rPr>
                <w:lang w:val="ro-RO"/>
              </w:rPr>
              <w:t>lucrările și au refuzat să îi predea constructorului artera</w:t>
            </w:r>
            <w:r w:rsidR="00DA7DA4">
              <w:rPr>
                <w:lang w:val="ro-RO"/>
              </w:rPr>
              <w:t>.</w:t>
            </w:r>
          </w:p>
          <w:p w14:paraId="2136B893" w14:textId="12BE2678" w:rsidR="00DA7DA4" w:rsidRDefault="00BC5B2C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Am</w:t>
            </w:r>
            <w:r w:rsidR="00DA7DA4">
              <w:rPr>
                <w:lang w:val="ro-RO"/>
              </w:rPr>
              <w:t xml:space="preserve"> f</w:t>
            </w:r>
            <w:r w:rsidR="00DA7DA4">
              <w:rPr>
                <w:lang w:val="ro-RO"/>
              </w:rPr>
              <w:t>ă</w:t>
            </w:r>
            <w:r w:rsidR="00DA7DA4">
              <w:rPr>
                <w:lang w:val="ro-RO"/>
              </w:rPr>
              <w:t xml:space="preserve">cut </w:t>
            </w:r>
            <w:r w:rsidR="00DA7DA4">
              <w:rPr>
                <w:lang w:val="ro-RO"/>
              </w:rPr>
              <w:t xml:space="preserve">3 </w:t>
            </w:r>
            <w:r w:rsidR="00DA7DA4">
              <w:rPr>
                <w:lang w:val="ro-RO"/>
              </w:rPr>
              <w:t xml:space="preserve">reveniri </w:t>
            </w:r>
            <w:r>
              <w:rPr>
                <w:lang w:val="ro-RO"/>
              </w:rPr>
              <w:t xml:space="preserve">cu această solicitare </w:t>
            </w:r>
            <w:r w:rsidR="00DA7DA4">
              <w:rPr>
                <w:lang w:val="ro-RO"/>
              </w:rPr>
              <w:t>pentru predarea amplasamentului.</w:t>
            </w:r>
          </w:p>
          <w:p w14:paraId="4B5395CD" w14:textId="7ADE6131" w:rsidR="00DA7DA4" w:rsidRDefault="00BC5B2C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Î</w:t>
            </w:r>
            <w:r w:rsidR="00DA7DA4">
              <w:rPr>
                <w:lang w:val="ro-RO"/>
              </w:rPr>
              <w:t>n acest moment nu este predat amplasamentul</w:t>
            </w:r>
            <w:r>
              <w:rPr>
                <w:lang w:val="ro-RO"/>
              </w:rPr>
              <w:t>.</w:t>
            </w:r>
          </w:p>
          <w:p w14:paraId="46E21D7F" w14:textId="166C1A28" w:rsidR="00DA7DA4" w:rsidRPr="00992C7E" w:rsidRDefault="00DA7DA4" w:rsidP="00DA7DA4">
            <w:pPr>
              <w:spacing w:after="0" w:line="240" w:lineRule="auto"/>
              <w:ind w:left="175"/>
              <w:jc w:val="both"/>
              <w:rPr>
                <w:lang w:val="ro-RO"/>
              </w:rPr>
            </w:pPr>
          </w:p>
        </w:tc>
      </w:tr>
      <w:tr w:rsidR="00DA7DA4" w:rsidRPr="00992C7E" w14:paraId="7749468F" w14:textId="77777777" w:rsidTr="00DA7DA4">
        <w:tc>
          <w:tcPr>
            <w:tcW w:w="1621" w:type="dxa"/>
          </w:tcPr>
          <w:p w14:paraId="7D4D66CC" w14:textId="77777777" w:rsidR="00DA7DA4" w:rsidRDefault="00DA7DA4" w:rsidP="00DA7DA4">
            <w:pPr>
              <w:spacing w:after="0" w:line="240" w:lineRule="auto"/>
              <w:jc w:val="both"/>
              <w:rPr>
                <w:lang w:val="ro-RO"/>
              </w:rPr>
            </w:pPr>
            <w:r w:rsidRPr="00992C7E">
              <w:rPr>
                <w:lang w:val="ro-RO"/>
              </w:rPr>
              <w:t xml:space="preserve">Obiectivul </w:t>
            </w:r>
            <w:r>
              <w:rPr>
                <w:lang w:val="ro-RO"/>
              </w:rPr>
              <w:t>20</w:t>
            </w:r>
          </w:p>
          <w:p w14:paraId="6AE54D14" w14:textId="2EB78F6A" w:rsidR="00BC5B2C" w:rsidRPr="00BC5B2C" w:rsidRDefault="00BC5B2C" w:rsidP="00DA7DA4">
            <w:pPr>
              <w:spacing w:after="0" w:line="240" w:lineRule="auto"/>
              <w:jc w:val="both"/>
              <w:rPr>
                <w:i/>
                <w:iCs/>
                <w:lang w:val="ro-RO"/>
              </w:rPr>
            </w:pPr>
            <w:r>
              <w:rPr>
                <w:lang w:val="ro-RO"/>
              </w:rPr>
              <w:t>(</w:t>
            </w:r>
            <w:r>
              <w:rPr>
                <w:i/>
                <w:iCs/>
                <w:lang w:val="ro-RO"/>
              </w:rPr>
              <w:t>Str. Luica – Str. Tudor Gociu și toate străzile lăturalnice din acest perimetru)</w:t>
            </w:r>
          </w:p>
        </w:tc>
        <w:tc>
          <w:tcPr>
            <w:tcW w:w="7729" w:type="dxa"/>
          </w:tcPr>
          <w:p w14:paraId="7569DC0B" w14:textId="35F2CDB7" w:rsidR="00DA7DA4" w:rsidRDefault="00BC5B2C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PMB a predat</w:t>
            </w:r>
            <w:r w:rsidR="00DA7DA4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constructorului </w:t>
            </w:r>
            <w:r w:rsidR="00DA7DA4">
              <w:rPr>
                <w:lang w:val="ro-RO"/>
              </w:rPr>
              <w:t>amplasamentul</w:t>
            </w:r>
            <w:r>
              <w:rPr>
                <w:lang w:val="ro-RO"/>
              </w:rPr>
              <w:t xml:space="preserve"> subteran (conductele)</w:t>
            </w:r>
            <w:r w:rsidR="00DA7DA4">
              <w:rPr>
                <w:lang w:val="ro-RO"/>
              </w:rPr>
              <w:t xml:space="preserve"> </w:t>
            </w:r>
            <w:r>
              <w:rPr>
                <w:lang w:val="ro-RO"/>
              </w:rPr>
              <w:t>pe</w:t>
            </w:r>
            <w:r w:rsidR="00DA7DA4">
              <w:rPr>
                <w:lang w:val="ro-RO"/>
              </w:rPr>
              <w:t xml:space="preserve"> 21.09.2023</w:t>
            </w:r>
            <w:r>
              <w:rPr>
                <w:lang w:val="ro-RO"/>
              </w:rPr>
              <w:t>. R</w:t>
            </w:r>
            <w:r w:rsidR="00DA7DA4">
              <w:rPr>
                <w:lang w:val="ro-RO"/>
              </w:rPr>
              <w:t>eprezentan</w:t>
            </w:r>
            <w:r>
              <w:rPr>
                <w:lang w:val="ro-RO"/>
              </w:rPr>
              <w:t>ț</w:t>
            </w:r>
            <w:r w:rsidR="00DA7DA4">
              <w:rPr>
                <w:lang w:val="ro-RO"/>
              </w:rPr>
              <w:t xml:space="preserve">ii PS4 nu </w:t>
            </w:r>
            <w:r w:rsidR="000A431C">
              <w:rPr>
                <w:lang w:val="ro-RO"/>
              </w:rPr>
              <w:t>s-au prezentat la această procedură</w:t>
            </w:r>
            <w:r w:rsidR="00DA7DA4">
              <w:rPr>
                <w:lang w:val="ro-RO"/>
              </w:rPr>
              <w:t>.</w:t>
            </w:r>
          </w:p>
          <w:p w14:paraId="792B8515" w14:textId="15008DA0" w:rsidR="00DA7DA4" w:rsidRDefault="000A431C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P</w:t>
            </w:r>
            <w:r>
              <w:rPr>
                <w:lang w:val="ro-RO"/>
              </w:rPr>
              <w:t>e 13.11.2023</w:t>
            </w:r>
            <w:r>
              <w:rPr>
                <w:lang w:val="ro-RO"/>
              </w:rPr>
              <w:t>, constructorul a făcut demersuri și a primit de la PS4</w:t>
            </w:r>
            <w:r w:rsidR="00DA7DA4">
              <w:rPr>
                <w:lang w:val="ro-RO"/>
              </w:rPr>
              <w:t xml:space="preserve"> amplasament par</w:t>
            </w:r>
            <w:r>
              <w:rPr>
                <w:lang w:val="ro-RO"/>
              </w:rPr>
              <w:t>ț</w:t>
            </w:r>
            <w:r w:rsidR="00DA7DA4">
              <w:rPr>
                <w:lang w:val="ro-RO"/>
              </w:rPr>
              <w:t>ial</w:t>
            </w:r>
            <w:r>
              <w:rPr>
                <w:lang w:val="ro-RO"/>
              </w:rPr>
              <w:t xml:space="preserve"> pe </w:t>
            </w:r>
            <w:r w:rsidR="006F75AD">
              <w:rPr>
                <w:lang w:val="ro-RO"/>
              </w:rPr>
              <w:t xml:space="preserve">6 străzi. Trei luni mai târziu, pe </w:t>
            </w:r>
            <w:r w:rsidR="00DA7DA4">
              <w:rPr>
                <w:lang w:val="ro-RO"/>
              </w:rPr>
              <w:t>07.02.2024</w:t>
            </w:r>
            <w:r w:rsidR="006F75AD">
              <w:rPr>
                <w:lang w:val="ro-RO"/>
              </w:rPr>
              <w:t>, constructorul a reușit să mai primească încă 8 străzi.</w:t>
            </w:r>
          </w:p>
          <w:p w14:paraId="7C4B12A4" w14:textId="45A951B4" w:rsidR="006F75AD" w:rsidRDefault="006F75AD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Timp de doi ani, pe parcursului </w:t>
            </w:r>
            <w:r w:rsidR="009C37E2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2024 și 2025, Primăria Capitalei a făcut alte 9 adrese către PS4. Fără niciun răspuns!</w:t>
            </w:r>
          </w:p>
          <w:p w14:paraId="54E49B20" w14:textId="4B54DCD7" w:rsidR="00DA7DA4" w:rsidRPr="006F75AD" w:rsidRDefault="006F75AD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Pe 26.01.2026, după ce primarul Ciprian Ciucu i-a chemat la discuții pe cei de la Primăria Sectorului 4, a fost predat amplasamentul pentru restul de 10 străzi.</w:t>
            </w:r>
          </w:p>
          <w:p w14:paraId="00271B27" w14:textId="77777777" w:rsidR="00DA7DA4" w:rsidRPr="00992C7E" w:rsidRDefault="00DA7DA4" w:rsidP="00DA7DA4">
            <w:pPr>
              <w:spacing w:after="0" w:line="240" w:lineRule="auto"/>
              <w:jc w:val="both"/>
              <w:rPr>
                <w:lang w:val="ro-RO"/>
              </w:rPr>
            </w:pPr>
          </w:p>
        </w:tc>
      </w:tr>
      <w:tr w:rsidR="00DA7DA4" w:rsidRPr="00992C7E" w14:paraId="2BFD187A" w14:textId="77777777" w:rsidTr="00DA7DA4">
        <w:tc>
          <w:tcPr>
            <w:tcW w:w="1621" w:type="dxa"/>
          </w:tcPr>
          <w:p w14:paraId="1FD00920" w14:textId="77777777" w:rsidR="00DA7DA4" w:rsidRDefault="00DA7DA4" w:rsidP="00DA7DA4">
            <w:pPr>
              <w:spacing w:after="0" w:line="240" w:lineRule="auto"/>
              <w:jc w:val="both"/>
              <w:rPr>
                <w:lang w:val="ro-RO"/>
              </w:rPr>
            </w:pPr>
            <w:r w:rsidRPr="00992C7E">
              <w:rPr>
                <w:lang w:val="ro-RO"/>
              </w:rPr>
              <w:t>Obiectivul 19</w:t>
            </w:r>
          </w:p>
          <w:p w14:paraId="5124E046" w14:textId="1CFA6A6A" w:rsidR="005F2C93" w:rsidRPr="005F2C93" w:rsidRDefault="005F2C93" w:rsidP="00DA7DA4">
            <w:pPr>
              <w:spacing w:after="0" w:line="240" w:lineRule="auto"/>
              <w:jc w:val="both"/>
              <w:rPr>
                <w:i/>
                <w:iCs/>
                <w:lang w:val="ro-RO"/>
              </w:rPr>
            </w:pPr>
            <w:r w:rsidRPr="005F2C93">
              <w:rPr>
                <w:i/>
                <w:iCs/>
                <w:lang w:val="ro-RO"/>
              </w:rPr>
              <w:t>(Bd. Constantin Brâncoveanu – Șos. Giurgiului)</w:t>
            </w:r>
          </w:p>
        </w:tc>
        <w:tc>
          <w:tcPr>
            <w:tcW w:w="7729" w:type="dxa"/>
          </w:tcPr>
          <w:p w14:paraId="0EBCBD1E" w14:textId="0AE8C209" w:rsidR="00DA7DA4" w:rsidRDefault="000A431C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Primăria Capitalei a predat constructorului amplasamentul subteran (conductele)</w:t>
            </w:r>
            <w:r>
              <w:rPr>
                <w:lang w:val="ro-RO"/>
              </w:rPr>
              <w:t xml:space="preserve"> pe </w:t>
            </w:r>
            <w:r w:rsidR="00DA7DA4">
              <w:rPr>
                <w:lang w:val="ro-RO"/>
              </w:rPr>
              <w:t>22.03.2024</w:t>
            </w:r>
          </w:p>
          <w:p w14:paraId="79AFD9A6" w14:textId="453B36E4" w:rsidR="00DA7DA4" w:rsidRDefault="009C0FEE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Pe 11.05.2024</w:t>
            </w:r>
            <w:r>
              <w:rPr>
                <w:lang w:val="ro-RO"/>
              </w:rPr>
              <w:t>,</w:t>
            </w:r>
            <w:r>
              <w:rPr>
                <w:lang w:val="ro-RO"/>
              </w:rPr>
              <w:t xml:space="preserve"> constructorul a făcut demersuri și a primit de la PS4 amplasament parțial </w:t>
            </w:r>
            <w:r w:rsidR="00DA7DA4">
              <w:rPr>
                <w:lang w:val="ro-RO"/>
              </w:rPr>
              <w:t>pe c</w:t>
            </w:r>
            <w:r>
              <w:rPr>
                <w:lang w:val="ro-RO"/>
              </w:rPr>
              <w:t>â</w:t>
            </w:r>
            <w:r w:rsidR="00DA7DA4">
              <w:rPr>
                <w:lang w:val="ro-RO"/>
              </w:rPr>
              <w:t>teva str</w:t>
            </w:r>
            <w:r>
              <w:rPr>
                <w:lang w:val="ro-RO"/>
              </w:rPr>
              <w:t>ă</w:t>
            </w:r>
            <w:r w:rsidR="00DA7DA4">
              <w:rPr>
                <w:lang w:val="ro-RO"/>
              </w:rPr>
              <w:t xml:space="preserve">zi. </w:t>
            </w:r>
          </w:p>
          <w:p w14:paraId="6A3DA685" w14:textId="4D4657BC" w:rsidR="00DA7DA4" w:rsidRDefault="009C0FEE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În</w:t>
            </w:r>
            <w:r w:rsidR="00DA7DA4">
              <w:rPr>
                <w:lang w:val="ro-RO"/>
              </w:rPr>
              <w:t xml:space="preserve"> 2024 </w:t>
            </w:r>
            <w:r>
              <w:rPr>
                <w:lang w:val="ro-RO"/>
              </w:rPr>
              <w:t xml:space="preserve">și </w:t>
            </w:r>
            <w:r w:rsidR="00DA7DA4">
              <w:rPr>
                <w:lang w:val="ro-RO"/>
              </w:rPr>
              <w:t>2025</w:t>
            </w:r>
            <w:r>
              <w:rPr>
                <w:lang w:val="ro-RO"/>
              </w:rPr>
              <w:t xml:space="preserve">, PMB a făcut </w:t>
            </w:r>
            <w:r w:rsidR="00DA7DA4">
              <w:rPr>
                <w:lang w:val="ro-RO"/>
              </w:rPr>
              <w:t>11 reveniri</w:t>
            </w:r>
            <w:r>
              <w:rPr>
                <w:lang w:val="ro-RO"/>
              </w:rPr>
              <w:t xml:space="preserve"> cu solicitări.</w:t>
            </w:r>
          </w:p>
          <w:p w14:paraId="1E472FAF" w14:textId="2FF2DE02" w:rsidR="00DA7DA4" w:rsidRPr="00992C7E" w:rsidRDefault="009C0FEE" w:rsidP="009C37E2"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Î</w:t>
            </w:r>
            <w:r w:rsidR="00DA7DA4">
              <w:rPr>
                <w:lang w:val="ro-RO"/>
              </w:rPr>
              <w:t>n acest moment</w:t>
            </w:r>
            <w:r>
              <w:rPr>
                <w:lang w:val="ro-RO"/>
              </w:rPr>
              <w:t>,</w:t>
            </w:r>
            <w:r w:rsidR="00DA7DA4">
              <w:rPr>
                <w:lang w:val="ro-RO"/>
              </w:rPr>
              <w:t xml:space="preserve"> este predat amplasamentul</w:t>
            </w:r>
            <w:r>
              <w:rPr>
                <w:lang w:val="ro-RO"/>
              </w:rPr>
              <w:t>,</w:t>
            </w:r>
            <w:r w:rsidR="00DA7DA4">
              <w:rPr>
                <w:lang w:val="ro-RO"/>
              </w:rPr>
              <w:t xml:space="preserve"> ca urmare a ultimelor discu</w:t>
            </w:r>
            <w:r>
              <w:rPr>
                <w:lang w:val="ro-RO"/>
              </w:rPr>
              <w:t>ț</w:t>
            </w:r>
            <w:r w:rsidR="00DA7DA4">
              <w:rPr>
                <w:lang w:val="ro-RO"/>
              </w:rPr>
              <w:t xml:space="preserve">ii </w:t>
            </w:r>
            <w:r>
              <w:rPr>
                <w:lang w:val="ro-RO"/>
              </w:rPr>
              <w:t xml:space="preserve">de la finalul lunii ianuarie </w:t>
            </w:r>
            <w:r w:rsidR="00DA7DA4">
              <w:rPr>
                <w:lang w:val="ro-RO"/>
              </w:rPr>
              <w:t>2026</w:t>
            </w:r>
            <w:r w:rsidR="009C37E2">
              <w:rPr>
                <w:lang w:val="ro-RO"/>
              </w:rPr>
              <w:t>.</w:t>
            </w:r>
            <w:r w:rsidR="00DA7DA4" w:rsidRPr="00992C7E">
              <w:rPr>
                <w:lang w:val="ro-RO"/>
              </w:rPr>
              <w:t xml:space="preserve"> </w:t>
            </w:r>
          </w:p>
        </w:tc>
      </w:tr>
      <w:tr w:rsidR="00DA7DA4" w:rsidRPr="00992C7E" w14:paraId="3A2B6668" w14:textId="77777777" w:rsidTr="00DA7DA4">
        <w:tc>
          <w:tcPr>
            <w:tcW w:w="1621" w:type="dxa"/>
          </w:tcPr>
          <w:p w14:paraId="002A6CBF" w14:textId="77777777" w:rsidR="00DA7DA4" w:rsidRDefault="00DA7DA4" w:rsidP="00DA7DA4">
            <w:pPr>
              <w:spacing w:after="0" w:line="240" w:lineRule="auto"/>
              <w:jc w:val="both"/>
              <w:rPr>
                <w:lang w:val="ro-RO"/>
              </w:rPr>
            </w:pPr>
            <w:r w:rsidRPr="00992C7E">
              <w:rPr>
                <w:lang w:val="ro-RO"/>
              </w:rPr>
              <w:t xml:space="preserve">Obiectivul </w:t>
            </w:r>
            <w:r>
              <w:rPr>
                <w:lang w:val="ro-RO"/>
              </w:rPr>
              <w:t>18</w:t>
            </w:r>
          </w:p>
          <w:p w14:paraId="27A0DA3C" w14:textId="4B362414" w:rsidR="00EB71BD" w:rsidRPr="00EB71BD" w:rsidRDefault="00EB71BD" w:rsidP="00DA7DA4">
            <w:pPr>
              <w:spacing w:after="0" w:line="240" w:lineRule="auto"/>
              <w:jc w:val="both"/>
              <w:rPr>
                <w:i/>
                <w:iCs/>
                <w:lang w:val="ro-RO"/>
              </w:rPr>
            </w:pPr>
            <w:r w:rsidRPr="00EB71BD">
              <w:rPr>
                <w:i/>
                <w:iCs/>
                <w:lang w:val="ro-RO"/>
              </w:rPr>
              <w:t>(Turnu Măgurere – Șos. Berceni, plus 15 străzi adiacente)</w:t>
            </w:r>
          </w:p>
        </w:tc>
        <w:tc>
          <w:tcPr>
            <w:tcW w:w="7729" w:type="dxa"/>
          </w:tcPr>
          <w:p w14:paraId="3AB6CE9B" w14:textId="0FF71C5B" w:rsidR="00DA7DA4" w:rsidRDefault="00A034B8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PMB a predat constructorului amplasamentul subteran (conductele) pe </w:t>
            </w:r>
            <w:r w:rsidR="00DA7DA4">
              <w:rPr>
                <w:lang w:val="ro-RO"/>
              </w:rPr>
              <w:t>11.10.2024</w:t>
            </w:r>
            <w:r>
              <w:rPr>
                <w:lang w:val="ro-RO"/>
              </w:rPr>
              <w:t xml:space="preserve">. </w:t>
            </w:r>
          </w:p>
          <w:p w14:paraId="1220E4AE" w14:textId="5492B38B" w:rsidR="00DA7DA4" w:rsidRPr="00992C7E" w:rsidRDefault="00A034B8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Am</w:t>
            </w:r>
            <w:r w:rsidR="00DA7DA4">
              <w:rPr>
                <w:lang w:val="ro-RO"/>
              </w:rPr>
              <w:t xml:space="preserve"> f</w:t>
            </w:r>
            <w:r>
              <w:rPr>
                <w:lang w:val="ro-RO"/>
              </w:rPr>
              <w:t>ă</w:t>
            </w:r>
            <w:r w:rsidR="00DA7DA4">
              <w:rPr>
                <w:lang w:val="ro-RO"/>
              </w:rPr>
              <w:t xml:space="preserve">cut reveniri </w:t>
            </w:r>
            <w:r>
              <w:rPr>
                <w:lang w:val="ro-RO"/>
              </w:rPr>
              <w:t>pe</w:t>
            </w:r>
            <w:r w:rsidR="00DA7DA4">
              <w:rPr>
                <w:lang w:val="ro-RO"/>
              </w:rPr>
              <w:t xml:space="preserve"> </w:t>
            </w:r>
            <w:r w:rsidR="00DA7DA4" w:rsidRPr="00992C7E">
              <w:rPr>
                <w:lang w:val="ro-RO"/>
              </w:rPr>
              <w:t>12.03.2025</w:t>
            </w:r>
            <w:r w:rsidR="00DA7DA4">
              <w:rPr>
                <w:lang w:val="ro-RO"/>
              </w:rPr>
              <w:t xml:space="preserve"> , 1</w:t>
            </w:r>
            <w:r w:rsidR="00DA7DA4" w:rsidRPr="00992C7E">
              <w:rPr>
                <w:lang w:val="ro-RO"/>
              </w:rPr>
              <w:t>6.05.2025</w:t>
            </w:r>
            <w:r w:rsidR="00DA7DA4">
              <w:rPr>
                <w:lang w:val="ro-RO"/>
              </w:rPr>
              <w:t xml:space="preserve"> </w:t>
            </w:r>
            <w:r>
              <w:rPr>
                <w:lang w:val="ro-RO"/>
              </w:rPr>
              <w:t>și pe</w:t>
            </w:r>
            <w:r w:rsidR="009C37E2">
              <w:rPr>
                <w:lang w:val="ro-RO"/>
              </w:rPr>
              <w:t xml:space="preserve"> </w:t>
            </w:r>
            <w:r w:rsidR="00DA7DA4" w:rsidRPr="00992C7E">
              <w:rPr>
                <w:lang w:val="ro-RO"/>
              </w:rPr>
              <w:t>17.07.2025</w:t>
            </w:r>
            <w:r w:rsidR="009C37E2">
              <w:rPr>
                <w:lang w:val="ro-RO"/>
              </w:rPr>
              <w:t>. Fără răspuns!</w:t>
            </w:r>
          </w:p>
          <w:p w14:paraId="26C04BDF" w14:textId="77777777" w:rsidR="00DA7DA4" w:rsidRPr="00992C7E" w:rsidRDefault="00DA7DA4" w:rsidP="00DA7DA4">
            <w:pPr>
              <w:spacing w:after="0" w:line="240" w:lineRule="auto"/>
              <w:jc w:val="both"/>
              <w:rPr>
                <w:lang w:val="ro-RO"/>
              </w:rPr>
            </w:pPr>
          </w:p>
        </w:tc>
      </w:tr>
      <w:tr w:rsidR="00DA7DA4" w:rsidRPr="00992C7E" w14:paraId="68E175B9" w14:textId="77777777" w:rsidTr="00DA7DA4">
        <w:tc>
          <w:tcPr>
            <w:tcW w:w="1621" w:type="dxa"/>
          </w:tcPr>
          <w:p w14:paraId="29CBF141" w14:textId="77777777" w:rsidR="00DA7DA4" w:rsidRDefault="00DA7DA4" w:rsidP="00DA7DA4">
            <w:pPr>
              <w:spacing w:after="0" w:line="240" w:lineRule="auto"/>
              <w:jc w:val="both"/>
              <w:rPr>
                <w:lang w:val="ro-RO"/>
              </w:rPr>
            </w:pPr>
            <w:r w:rsidRPr="00992C7E">
              <w:rPr>
                <w:lang w:val="ro-RO"/>
              </w:rPr>
              <w:t xml:space="preserve">Obiectivul </w:t>
            </w:r>
            <w:r>
              <w:rPr>
                <w:lang w:val="ro-RO"/>
              </w:rPr>
              <w:t>17</w:t>
            </w:r>
          </w:p>
          <w:p w14:paraId="2E0466B2" w14:textId="295E680B" w:rsidR="00EB71BD" w:rsidRPr="00A034B8" w:rsidRDefault="00EB71BD" w:rsidP="00DA7DA4">
            <w:pPr>
              <w:spacing w:after="0" w:line="240" w:lineRule="auto"/>
              <w:jc w:val="both"/>
              <w:rPr>
                <w:i/>
                <w:iCs/>
                <w:lang w:val="ro-RO"/>
              </w:rPr>
            </w:pPr>
            <w:r w:rsidRPr="00A034B8">
              <w:rPr>
                <w:i/>
                <w:iCs/>
                <w:lang w:val="ro-RO"/>
              </w:rPr>
              <w:t>(Turnu Măgurere</w:t>
            </w:r>
            <w:r w:rsidR="00A034B8" w:rsidRPr="00A034B8">
              <w:rPr>
                <w:i/>
                <w:iCs/>
                <w:lang w:val="ro-RO"/>
              </w:rPr>
              <w:t>, de la Brâncoveanu până la Șos. Berceni, plus străzile adiacente)</w:t>
            </w:r>
          </w:p>
        </w:tc>
        <w:tc>
          <w:tcPr>
            <w:tcW w:w="7729" w:type="dxa"/>
          </w:tcPr>
          <w:p w14:paraId="69DD0641" w14:textId="069CEBA3" w:rsidR="00DA7DA4" w:rsidRDefault="00A034B8" w:rsidP="00DA7DA4">
            <w:pPr>
              <w:numPr>
                <w:ilvl w:val="0"/>
                <w:numId w:val="1"/>
              </w:numPr>
              <w:spacing w:after="0" w:line="240" w:lineRule="auto"/>
              <w:ind w:left="175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PMB a predat constructorului amplasamentul subteran (conductele) pe </w:t>
            </w:r>
            <w:r w:rsidR="00DA7DA4">
              <w:rPr>
                <w:lang w:val="ro-RO"/>
              </w:rPr>
              <w:t>11.04.2025</w:t>
            </w:r>
            <w:r>
              <w:rPr>
                <w:lang w:val="ro-RO"/>
              </w:rPr>
              <w:t xml:space="preserve">. </w:t>
            </w:r>
            <w:r>
              <w:rPr>
                <w:lang w:val="ro-RO"/>
              </w:rPr>
              <w:t>Reprezentanții PS4 nu s-au prezentat la această procedură.</w:t>
            </w:r>
          </w:p>
          <w:p w14:paraId="5F45DDCD" w14:textId="3A3D5302" w:rsidR="00DA7DA4" w:rsidRDefault="00A034B8" w:rsidP="00DA7DA4">
            <w:pPr>
              <w:spacing w:after="0" w:line="240" w:lineRule="auto"/>
              <w:ind w:left="175"/>
              <w:jc w:val="both"/>
              <w:rPr>
                <w:lang w:val="ro-RO"/>
              </w:rPr>
            </w:pPr>
            <w:r>
              <w:rPr>
                <w:lang w:val="ro-RO"/>
              </w:rPr>
              <w:t>Am</w:t>
            </w:r>
            <w:r w:rsidR="00DA7DA4">
              <w:rPr>
                <w:lang w:val="ro-RO"/>
              </w:rPr>
              <w:t xml:space="preserve"> </w:t>
            </w:r>
            <w:r>
              <w:rPr>
                <w:lang w:val="ro-RO"/>
              </w:rPr>
              <w:t>revenit cu solicitări pe</w:t>
            </w:r>
            <w:r w:rsidR="00DA7DA4">
              <w:rPr>
                <w:lang w:val="ro-RO"/>
              </w:rPr>
              <w:t xml:space="preserve"> </w:t>
            </w:r>
            <w:r w:rsidR="00DA7DA4" w:rsidRPr="00992C7E">
              <w:rPr>
                <w:lang w:val="ro-RO"/>
              </w:rPr>
              <w:t>12.06.2025</w:t>
            </w:r>
            <w:r w:rsidR="00DA7DA4">
              <w:rPr>
                <w:lang w:val="ro-RO"/>
              </w:rPr>
              <w:t xml:space="preserve"> </w:t>
            </w:r>
            <w:r>
              <w:rPr>
                <w:lang w:val="ro-RO"/>
              </w:rPr>
              <w:t>și pe</w:t>
            </w:r>
            <w:r w:rsidR="00DA7DA4">
              <w:rPr>
                <w:lang w:val="ro-RO"/>
              </w:rPr>
              <w:t xml:space="preserve"> </w:t>
            </w:r>
            <w:r w:rsidR="00DA7DA4" w:rsidRPr="00992C7E">
              <w:rPr>
                <w:lang w:val="ro-RO"/>
              </w:rPr>
              <w:t>17.07.2025</w:t>
            </w:r>
            <w:r>
              <w:rPr>
                <w:lang w:val="ro-RO"/>
              </w:rPr>
              <w:t>.</w:t>
            </w:r>
          </w:p>
          <w:p w14:paraId="4D76A251" w14:textId="77777777" w:rsidR="00A034B8" w:rsidRDefault="00A034B8" w:rsidP="00DA7DA4">
            <w:pPr>
              <w:spacing w:after="0" w:line="240" w:lineRule="auto"/>
              <w:ind w:left="175"/>
              <w:jc w:val="both"/>
              <w:rPr>
                <w:lang w:val="ro-RO"/>
              </w:rPr>
            </w:pPr>
          </w:p>
          <w:p w14:paraId="7FAB4776" w14:textId="25698E2A" w:rsidR="00DA7DA4" w:rsidRPr="00992C7E" w:rsidRDefault="00A034B8" w:rsidP="00DA7DA4">
            <w:pPr>
              <w:spacing w:after="0" w:line="240" w:lineRule="auto"/>
              <w:ind w:left="175"/>
              <w:jc w:val="both"/>
              <w:rPr>
                <w:lang w:val="ro-RO"/>
              </w:rPr>
            </w:pPr>
            <w:r>
              <w:rPr>
                <w:lang w:val="ro-RO"/>
              </w:rPr>
              <w:t>Î</w:t>
            </w:r>
            <w:r w:rsidR="00DA7DA4">
              <w:rPr>
                <w:lang w:val="ro-RO"/>
              </w:rPr>
              <w:t>n acest moment</w:t>
            </w:r>
            <w:r>
              <w:rPr>
                <w:lang w:val="ro-RO"/>
              </w:rPr>
              <w:t>,</w:t>
            </w:r>
            <w:r w:rsidR="001A773D">
              <w:rPr>
                <w:lang w:val="ro-RO"/>
              </w:rPr>
              <w:t xml:space="preserve"> în urma intervențiilor primarului general,</w:t>
            </w:r>
            <w:r w:rsidR="00DA7DA4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PS4 a predat amplasamentul către constructor pe </w:t>
            </w:r>
            <w:r>
              <w:rPr>
                <w:lang w:val="ro-RO"/>
              </w:rPr>
              <w:t>13.02.2026</w:t>
            </w:r>
            <w:r>
              <w:rPr>
                <w:lang w:val="ro-RO"/>
              </w:rPr>
              <w:t xml:space="preserve">, </w:t>
            </w:r>
            <w:r w:rsidR="001A773D">
              <w:rPr>
                <w:lang w:val="ro-RO"/>
              </w:rPr>
              <w:t xml:space="preserve">însă </w:t>
            </w:r>
            <w:r w:rsidR="001A773D">
              <w:rPr>
                <w:lang w:val="ro-RO"/>
              </w:rPr>
              <w:t>doar pe str. Turnu Magurele</w:t>
            </w:r>
            <w:r w:rsidR="00DA7DA4">
              <w:rPr>
                <w:lang w:val="ro-RO"/>
              </w:rPr>
              <w:t>.</w:t>
            </w:r>
          </w:p>
        </w:tc>
      </w:tr>
    </w:tbl>
    <w:p w14:paraId="6DCDA6E4" w14:textId="77777777" w:rsidR="00E179C2" w:rsidRDefault="00E179C2"/>
    <w:sectPr w:rsidR="00E17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1FD3"/>
    <w:multiLevelType w:val="hybridMultilevel"/>
    <w:tmpl w:val="861C8472"/>
    <w:lvl w:ilvl="0" w:tplc="BBF65C6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5713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A4"/>
    <w:rsid w:val="000037FD"/>
    <w:rsid w:val="000A431C"/>
    <w:rsid w:val="001416A1"/>
    <w:rsid w:val="001A773D"/>
    <w:rsid w:val="003E697C"/>
    <w:rsid w:val="005F2C93"/>
    <w:rsid w:val="006F75AD"/>
    <w:rsid w:val="006F7AD4"/>
    <w:rsid w:val="00845840"/>
    <w:rsid w:val="009C0FEE"/>
    <w:rsid w:val="009C37E2"/>
    <w:rsid w:val="00A034B8"/>
    <w:rsid w:val="00BA605B"/>
    <w:rsid w:val="00BC5B2C"/>
    <w:rsid w:val="00C86381"/>
    <w:rsid w:val="00DA7DA4"/>
    <w:rsid w:val="00E179C2"/>
    <w:rsid w:val="00E87332"/>
    <w:rsid w:val="00EB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8036"/>
  <w15:chartTrackingRefBased/>
  <w15:docId w15:val="{3333E901-2E9A-43EA-A627-72872DFD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DA4"/>
    <w:pPr>
      <w:spacing w:after="200" w:line="276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LAPTOPMP1YPQPP</dc:creator>
  <cp:keywords/>
  <dc:description/>
  <cp:lastModifiedBy>LAPTOPMP1YPQPP</cp:lastModifiedBy>
  <cp:revision>4</cp:revision>
  <dcterms:created xsi:type="dcterms:W3CDTF">2026-02-25T10:13:00Z</dcterms:created>
  <dcterms:modified xsi:type="dcterms:W3CDTF">2026-02-25T10:48:00Z</dcterms:modified>
</cp:coreProperties>
</file>